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4E" w:rsidRDefault="00B1376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Маршрутный лист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20.04.2020 по 30.04.2020                                       </w:t>
      </w:r>
    </w:p>
    <w:p w:rsidR="0093514E" w:rsidRDefault="00B1376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Птицына Татьяна Викторовна</w:t>
      </w: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2494"/>
        <w:gridCol w:w="8432"/>
        <w:gridCol w:w="3662"/>
      </w:tblGrid>
      <w:tr w:rsidR="0093514E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9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43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3514E">
        <w:tc>
          <w:tcPr>
            <w:tcW w:w="15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514E" w:rsidRDefault="00B13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20 апреля 2020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§31 с.156-159.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РЭШ.Урок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Формулы приведения. Посмотреть.</w:t>
            </w:r>
          </w:p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с.160 № 527 (2), № 528(1), по желанию *№529(1,3,5)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rPr>
          <w:trHeight w:val="600"/>
        </w:trPr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  <w:p w:rsidR="0093514E" w:rsidRDefault="00935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учеб. стр. 170, упр. 1а (работа с лексикой)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русскому языку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и самооценка эффективности публичного выступления. Критерии самоанализа. Внешняя экспертная оценка выступления.</w:t>
            </w:r>
          </w:p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материалам интернета)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самоанализа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в ВК личным сообщением)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148-150, с. 183 (№ 15), с. 187 «Можете ли вы»: №3, 4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§25 Компьютерные презентации стр.276-284. Посмотреть урок на сайте РЭШ</w:t>
            </w:r>
          </w:p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класс, информатика, Урок №18)</w:t>
            </w:r>
          </w:p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Ссылка:</w:t>
            </w:r>
            <w:hyperlink r:id="rId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https://resh.edu.ru/subject/lesson/5424/start/116842/</w:t>
              </w:r>
            </w:hyperlink>
          </w:p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Выполнить:  тренировочные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задания, сделать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прислать или пройти онлайн тест №25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Выполнить: учебник №6 стр.285.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93514E" w:rsidRDefault="00CF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 w:rsidR="00B13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33" w:type="dxa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 19 (читать), стр. 147(рамка) п.1-3 выписать ответы (всем), на оценку 4,5- стр. 148 № 3,4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93514E">
        <w:trPr>
          <w:trHeight w:val="112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математике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уровень. Тест 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Сборник для подготовки к ЕГЭ, базовый уровень. А.В. Семенов.                                                                                                            Профильный уровень Тест №17.Сборник для подготовки к ЕГЭ, профильный уровень. А.В.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Семенов.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Across the Curriculum Music.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1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137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134.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(написать короткую статью)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alena.usacheva.81@mail.ru</w:t>
            </w:r>
          </w:p>
        </w:tc>
      </w:tr>
      <w:tr w:rsidR="0093514E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49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43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3514E">
        <w:tc>
          <w:tcPr>
            <w:tcW w:w="15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514E" w:rsidRDefault="00B13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21 апреля 2020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Тема: Легкая атлетика. Совершенствование техники спринтерского бега</w:t>
            </w:r>
          </w:p>
          <w:p w:rsidR="0093514E" w:rsidRDefault="00CF0A73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https://youtu.be/SISSEjXe6k0</w:t>
              </w:r>
            </w:hyperlink>
          </w:p>
          <w:p w:rsidR="0093514E" w:rsidRDefault="00B13762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План тренировки</w:t>
            </w:r>
          </w:p>
          <w:p w:rsidR="0093514E" w:rsidRDefault="00CF0A73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https://youtu.be/tRx0-1JMu8U</w:t>
              </w:r>
            </w:hyperlink>
          </w:p>
          <w:p w:rsidR="0093514E" w:rsidRDefault="00B13762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1.ОФП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выполнить практически</w:t>
            </w:r>
          </w:p>
          <w:p w:rsidR="0093514E" w:rsidRDefault="00CF0A73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https://youtu.be/cBVdCC4bV40</w:t>
              </w:r>
            </w:hyperlink>
            <w:r w:rsidR="00B137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2.Составить План-конспект тренировки подготовки </w:t>
            </w:r>
            <w:proofErr w:type="gramStart"/>
            <w:r w:rsidR="00B137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  спринтерскому</w:t>
            </w:r>
            <w:proofErr w:type="gramEnd"/>
            <w:r w:rsidR="00B137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бегу </w:t>
            </w:r>
            <w:r w:rsidR="00B13762">
              <w:rPr>
                <w:color w:val="00000A"/>
                <w:sz w:val="24"/>
                <w:szCs w:val="24"/>
              </w:rPr>
              <w:t>(  упражнения , этапы тренировки)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личное сообщение, </w:t>
            </w:r>
          </w:p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ШСК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Импульс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-2016»</w:t>
            </w:r>
          </w:p>
        </w:tc>
      </w:tr>
      <w:tr w:rsidR="0093514E">
        <w:trPr>
          <w:trHeight w:val="570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создания романа-эпопеи «Война и мир». Эволюция замысла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произведения.Роман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«Война и мир». Анализ эпизода «В Салоне А.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Петербург. Июль 1805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».Именины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доме Ростовых. (8-11, 14-17 главы).  Лысые Горы.</w:t>
            </w:r>
          </w:p>
          <w:p w:rsidR="0093514E" w:rsidRDefault="00935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№ 37 РЭШ Задания В1 и В2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ВК)  или</w:t>
            </w:r>
            <w:proofErr w:type="gramEnd"/>
          </w:p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образ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Н.Ростовой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только по “Именины в доме Ростовых” (личное сообщение в ВК)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войны 1805-1807 годов.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Шенграбенское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сражение. (Анализ второй части первого тома романа Л. Н. Толстого «Война и мир»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).т.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ч.2-3. Изображение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Аустерлицкого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сражения. (Анализ третьей части первого тома романа Л. Н. Толстого).</w:t>
            </w:r>
          </w:p>
          <w:p w:rsidR="0093514E" w:rsidRDefault="00935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 РЭШ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В1 и В2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ВК)</w:t>
            </w:r>
          </w:p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Стр. 160-164. Вопросы по анализу третьей части первого тома романа Л. Н. Толстого (письменно кратко личным сообщением в ВК)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Изучите самостоятельно тему «Воздушно-космические силы, их состав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предназначение.Вооружение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военная техника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ВКС»п.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41, запишите тему в тетрадь, письменно в тетради ответьте на вопросы 1-2 в конце параграфа, выполненное задание сфотографируйте и пришлите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</w:p>
        </w:tc>
        <w:tc>
          <w:tcPr>
            <w:tcW w:w="3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14E" w:rsidRDefault="00B1376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SOA09091962@yandex.ru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РЭШ: Урок 16.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Правильные многогранники.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Посмотреть.                                    Выполнить тренировочные задания, сделать скриншот результата,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кроссворде есть ошибка: по вертикали, вопрос 2 нужно читать: правильный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многогранник,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составленный из пятиугольников)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93514E">
        <w:trPr>
          <w:trHeight w:val="43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§28, стр. 188-191. вопросы № 1-4 стр. 191 письменно.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93514E">
        <w:trPr>
          <w:trHeight w:val="106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 спецназа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Погоны и звания Армии, Полиции, Флота Российской Федерации (РФ)</w:t>
            </w:r>
          </w:p>
          <w:p w:rsidR="0093514E" w:rsidRDefault="00CF0A7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https://youtu.be/d_7Hlj0WWGg?list=TLPQMTUwNDIwMjBWt_l3Pl8hZA</w:t>
              </w:r>
            </w:hyperlink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14E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3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3514E">
        <w:tc>
          <w:tcPr>
            <w:tcW w:w="15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514E" w:rsidRDefault="00B13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22 апреля 2020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РЭШ урок 29-30 выполнить контрольную по вариантам</w:t>
            </w:r>
          </w:p>
        </w:tc>
        <w:tc>
          <w:tcPr>
            <w:tcW w:w="36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Сочинению-рецензии на одно из литературных произведений.</w:t>
            </w:r>
          </w:p>
          <w:p w:rsidR="0093514E" w:rsidRDefault="00935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стили речи, что такое рецензия. Отчёта не надо.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46-47 упр. 32 (2,3,4) упр. 33 (2,3,4)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математике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уровень. Тест 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.Сборник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подготовки к ЕГЭ, базовый уровень. А.В. Семенов.                                                                                                   Профильный уровень Тест №17.Сборник для подготовки к ЕГЭ, профильный уровень. А.В. Семенов.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стр. 193, упр. 1 f (найти перевод)</w:t>
            </w:r>
          </w:p>
          <w:p w:rsidR="0093514E" w:rsidRDefault="00935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§32  с. 161-163.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формулы. РЭШ Раздел I. Тригонометрические выражения. Урок 38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Сумма и разность синусов. Сумма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разность  косинусов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Посмотреть.   Учебник с.163 № 537(1,2,3), № 538(1,2,3,5)                                                                               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химии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Осуществить цепочку превращений: метан→ </w:t>
            </w:r>
            <w:proofErr w:type="spellStart"/>
            <w:r>
              <w:rPr>
                <w:rFonts w:ascii="Gungsuh" w:eastAsia="Gungsuh" w:hAnsi="Gungsuh" w:cs="Gungsuh"/>
                <w:sz w:val="24"/>
                <w:szCs w:val="24"/>
              </w:rPr>
              <w:t>ацетилен→ацетальдегид</w:t>
            </w:r>
            <w:proofErr w:type="spellEnd"/>
            <w:r>
              <w:rPr>
                <w:rFonts w:ascii="Gungsuh" w:eastAsia="Gungsuh" w:hAnsi="Gungsuh" w:cs="Gungsuh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→  уксусная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 xml:space="preserve"> кислота → </w:t>
            </w:r>
            <w:proofErr w:type="spellStart"/>
            <w:r>
              <w:rPr>
                <w:rFonts w:ascii="Gungsuh" w:eastAsia="Gungsuh" w:hAnsi="Gungsuh" w:cs="Gungsuh"/>
                <w:sz w:val="24"/>
                <w:szCs w:val="24"/>
              </w:rPr>
              <w:t>метилацетат</w:t>
            </w:r>
            <w:proofErr w:type="spellEnd"/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3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3514E">
        <w:tc>
          <w:tcPr>
            <w:tcW w:w="15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514E" w:rsidRDefault="00B13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23 апреля 2020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 поместного дворянства и «жизнь сердца» героев романа.</w:t>
            </w:r>
          </w:p>
          <w:p w:rsidR="0093514E" w:rsidRDefault="00935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 №8. Отрывок из романа “Война и мир” (на выбор). Спрошу после дистанционного обучения.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§32 с. 161-163.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164 № 539(1,2), №540(1;2)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 Прыжок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 высоту с разбега</w:t>
            </w:r>
          </w:p>
          <w:p w:rsidR="0093514E" w:rsidRDefault="00CF0A7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12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https://youtu.be/bZnyUu2KbQQ</w:t>
              </w:r>
            </w:hyperlink>
            <w:r w:rsidR="00B137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фазы прыжка и техника выполнения</w:t>
            </w:r>
          </w:p>
          <w:p w:rsidR="0093514E" w:rsidRDefault="00CF0A73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hyperlink r:id="rId13">
              <w:r w:rsidR="00B13762">
                <w:rPr>
                  <w:color w:val="1155CC"/>
                  <w:sz w:val="24"/>
                  <w:szCs w:val="24"/>
                  <w:u w:val="single"/>
                </w:rPr>
                <w:t>https://youtu.be/vsFFRay-R1k</w:t>
              </w:r>
            </w:hyperlink>
          </w:p>
          <w:p w:rsidR="0093514E" w:rsidRDefault="00B13762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ОФП выполнить практические упражнения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 юноши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)</w:t>
            </w:r>
          </w:p>
          <w:p w:rsidR="0093514E" w:rsidRDefault="00CF0A7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14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https://youtu.be/an-Dvpew_XE</w:t>
              </w:r>
            </w:hyperlink>
            <w:r w:rsidR="00B137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2.</w:t>
            </w:r>
            <w:r w:rsidR="00B13762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</w:rPr>
              <w:t xml:space="preserve"> </w:t>
            </w:r>
            <w:r w:rsidR="00B137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Девушки</w:t>
            </w:r>
          </w:p>
          <w:p w:rsidR="0093514E" w:rsidRDefault="00CF0A7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15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https://yandex.ru/efir?stream_id=44d7d41d04013222acf9a2bedd6f236e&amp;from_block=logo_partner_player</w:t>
              </w:r>
            </w:hyperlink>
            <w:r w:rsidR="00B137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</w:t>
            </w:r>
          </w:p>
          <w:p w:rsidR="0093514E" w:rsidRDefault="00B13762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A"/>
                <w:sz w:val="24"/>
                <w:szCs w:val="24"/>
              </w:rPr>
              <w:t>Составить  план</w:t>
            </w:r>
            <w:proofErr w:type="gramEnd"/>
            <w:r>
              <w:rPr>
                <w:color w:val="00000A"/>
                <w:sz w:val="24"/>
                <w:szCs w:val="24"/>
              </w:rPr>
              <w:t>-конспект тренировки (подводящие упражнения для тренировки по прыжкам в высоту)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ШСК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Импульс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-2016»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 упр. 34 (1,2)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РЭШ: Урок 13.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Многогранник.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Посмотреть. Выполнить тренировочные задания, сделать скриншот результата, послать. (В кроссворде есть ошибка: задание 6 находите по вертикали)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Упр.4 стр.135 (написать рассказ)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alena.usacheva.81@mail.ru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обществознанию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сайт”Решу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ЕГЭ” любой вариант, прислать результат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49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3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3514E">
        <w:tc>
          <w:tcPr>
            <w:tcW w:w="15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514E" w:rsidRDefault="00B13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24 апреля 2020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33" w:type="dxa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 Витамины стр.160 (рамка) п.1-3 -дать ответы(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(всем), на оценку 4,5 - стр.161 №4,5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93514E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201-202, упр. 3а, b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тест после текста)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3514E" w:rsidRDefault="00CF0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https://proforientator.ru/publications/articles/temperament-i-budushchaya-professiya.html</w:t>
              </w:r>
            </w:hyperlink>
            <w:r w:rsidR="00B13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Работать над проектом и его презентацией в соответствии с требованиями. Готовый проект и его презентацию прислать в личное сообщение. Консультации и вопросы 24.04.2020 с 10.30 до 11.30 личным сообщением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Готовый проект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готовую  презентацию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прислать личным сообщением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3514E" w:rsidRDefault="00CF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 w:rsidR="00B13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русскому язык.</w:t>
            </w:r>
          </w:p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РЕШУ ЕГЭ (Гущина)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частей речи. Предлоги. </w:t>
            </w:r>
          </w:p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Правописание союзов</w:t>
            </w:r>
          </w:p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частиц. Трудные случаи правописания НЕ и НИ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https://rus-ege.sdamgia.ru/test?id=15118470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№3 (без сочинения)</w:t>
            </w:r>
          </w:p>
          <w:p w:rsidR="0093514E" w:rsidRDefault="00935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учебный фильм:</w:t>
            </w:r>
            <w:hyperlink r:id="rId1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https://www.youtube.com/watch?v=hNPWErEgOdc</w:t>
              </w:r>
            </w:hyperlink>
          </w:p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§29, стр. 197-200. вопросы № 1-5 стр.202 письменно.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биологии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“Решу ЕГЭ” выполнить любой вариант, результат прислать. (скриншот)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броска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https://youtu.be/w4QZqeX4b_c</w:t>
              </w:r>
            </w:hyperlink>
          </w:p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два шага: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https://youtu.be/ylFwBTp-us4</w:t>
              </w:r>
            </w:hyperlink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14E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3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3514E">
        <w:tc>
          <w:tcPr>
            <w:tcW w:w="15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514E" w:rsidRDefault="00B13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 25 апреля 2020</w:t>
            </w:r>
          </w:p>
        </w:tc>
      </w:tr>
      <w:tr w:rsidR="0093514E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Английский. язык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Spotlight on Exams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Pr="00CF0A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F0A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.1-3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F0A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.136-137(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  <w:r w:rsidRPr="00CF0A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alena.usacheva.81@mail.ru</w:t>
            </w:r>
          </w:p>
        </w:tc>
      </w:tr>
      <w:tr w:rsidR="0093514E">
        <w:trPr>
          <w:trHeight w:val="675"/>
        </w:trPr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Психология.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3514E" w:rsidRDefault="00CF0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https://proforientator.ru/publications/articles/temperament-i-budushchaya-professiya.html</w:t>
              </w:r>
            </w:hyperlink>
            <w:r w:rsidR="00B13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РЭШ,урок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32-33 выполнить контрольную по вариантам</w:t>
            </w:r>
          </w:p>
        </w:tc>
        <w:tc>
          <w:tcPr>
            <w:tcW w:w="36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Тема; Метание спортивного снаряда</w:t>
            </w:r>
          </w:p>
          <w:p w:rsidR="0093514E" w:rsidRDefault="00CF0A73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3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https://youtu.be/8jqylv9SzMs</w:t>
              </w:r>
            </w:hyperlink>
          </w:p>
          <w:p w:rsidR="0093514E" w:rsidRDefault="00CF0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B13762">
                <w:rPr>
                  <w:color w:val="1155CC"/>
                  <w:sz w:val="24"/>
                  <w:szCs w:val="24"/>
                  <w:u w:val="single"/>
                </w:rPr>
                <w:t>https://youtu.be/EvGsigwsbss</w:t>
              </w:r>
            </w:hyperlink>
          </w:p>
          <w:p w:rsidR="0093514E" w:rsidRDefault="00B13762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Домашнее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задание:1.СФП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выполнить практически  (юноши)</w:t>
            </w:r>
          </w:p>
          <w:p w:rsidR="0093514E" w:rsidRDefault="00CF0A73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https://yandex.ru/efir?stream_id=4a75e8599d8a7c628a2005f6198ce83a&amp;from_block=logo_partner_player</w:t>
              </w:r>
            </w:hyperlink>
          </w:p>
          <w:p w:rsidR="0093514E" w:rsidRDefault="00B13762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Девушки </w:t>
            </w: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https://youtu.be/q1eQjhGzAog</w:t>
              </w:r>
            </w:hyperlink>
          </w:p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2.Составить комплекс подходящих упражнений метателя спортивного снаряда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ШСК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Импульс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-2016»</w:t>
            </w:r>
          </w:p>
        </w:tc>
      </w:tr>
    </w:tbl>
    <w:p w:rsidR="0093514E" w:rsidRDefault="009351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2494"/>
        <w:gridCol w:w="8432"/>
        <w:gridCol w:w="3662"/>
      </w:tblGrid>
      <w:tr w:rsidR="0093514E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9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43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3514E">
        <w:tc>
          <w:tcPr>
            <w:tcW w:w="15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514E" w:rsidRDefault="00B13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27 апреля 2020</w:t>
            </w:r>
          </w:p>
        </w:tc>
      </w:tr>
      <w:tr w:rsidR="0093514E">
        <w:trPr>
          <w:trHeight w:val="118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РЭШ. Урок 40. Преобразование тригонометрических выражений.  Повторить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тригон.формулы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уровень записать в тетрадь решение примеров 1,2,3,4 из урока.                         Повышенный уровень + 8, 9 задачи (есть в ЕГЭ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93514E" w:rsidRDefault="00935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14E">
        <w:trPr>
          <w:trHeight w:val="637"/>
        </w:trPr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  <w:p w:rsidR="0093514E" w:rsidRDefault="00935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205-206, упр. 1 а, b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тест после текста)</w:t>
            </w:r>
          </w:p>
          <w:p w:rsidR="0093514E" w:rsidRDefault="00935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русскому языку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лучшего оратора.</w:t>
            </w:r>
          </w:p>
          <w:p w:rsidR="0093514E" w:rsidRDefault="00935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Ауди-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видеосообщение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Тема любая. Личным сообщением в ВК.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150-157,160-161, вопросы на с 184 (№ 18) и с. 185 (№ 23) письменно.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мини-проекта по теме «Создание и обработка информационных объектов»</w:t>
            </w:r>
          </w:p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тему для проекта. Найдите необходимую информацию и представьте результаты в форме презентации. Темы и примерная структура презентации:</w:t>
            </w:r>
          </w:p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Проект «История вещей»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Название 2. Год изобретения 3. Автор(ы) изобретения 4. История изобретения 5. Интересные факты 6. Фотография, рисунок или схема изобретения.</w:t>
            </w:r>
          </w:p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«Книги, которые мы читаем»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Автор книги 2. Название книги 3. Год написания 4. Персонажи 5. Краткое содержание 6. Дизайн магнитика или блокнота с цитатой из произведения</w:t>
            </w:r>
          </w:p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5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Главе 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33" w:type="dxa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Гормоны, стр.160 (рамка) п. 4-5- дать ответы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.), на оценку 4,5 - стр.161№ 7,8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математике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уровень. Тест 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для подготовки к ЕГЭ, базовый уровень. А.В. Семенов.                                                                                                       Профильный уровень Тест №18.Сборник для подготовки к ЕГЭ, профильный уровень. А.В.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Семенов.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8а. Упр.6 стр.141 (написать статью).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модуль 8а.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alena.usacheva.81@mail.ru</w:t>
            </w:r>
          </w:p>
        </w:tc>
      </w:tr>
      <w:tr w:rsidR="00CF0A73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0A73" w:rsidRDefault="00CF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0A73" w:rsidRDefault="00CF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сборы (юноши) ОБЖ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0A73" w:rsidRDefault="00CF0A73" w:rsidP="00B13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0A7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занятия: Основы обеспечения безопасности военной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Общевоинские уставы.</w:t>
            </w:r>
            <w:r w:rsidRPr="00CF0A73">
              <w:rPr>
                <w:rFonts w:ascii="Times New Roman" w:hAnsi="Times New Roman"/>
              </w:rPr>
              <w:t xml:space="preserve"> Открыть сайт, </w:t>
            </w:r>
            <w:hyperlink r:id="rId27" w:history="1">
              <w:r w:rsidRPr="00CF0A73">
                <w:rPr>
                  <w:rFonts w:ascii="Times New Roman" w:hAnsi="Times New Roman"/>
                  <w:color w:val="0563C1"/>
                  <w:u w:val="single"/>
                </w:rPr>
                <w:t>https://resh.edu.ru</w:t>
              </w:r>
            </w:hyperlink>
            <w:r w:rsidRPr="00CF0A73">
              <w:rPr>
                <w:rFonts w:ascii="Times New Roman" w:hAnsi="Times New Roman"/>
              </w:rPr>
              <w:t xml:space="preserve">, раздел </w:t>
            </w:r>
            <w:r w:rsidRPr="00CF0A73">
              <w:rPr>
                <w:rFonts w:ascii="Times New Roman" w:hAnsi="Times New Roman"/>
                <w:b/>
              </w:rPr>
              <w:t>предмет</w:t>
            </w:r>
            <w:r w:rsidRPr="00CF0A73">
              <w:rPr>
                <w:rFonts w:ascii="Times New Roman" w:hAnsi="Times New Roman"/>
              </w:rPr>
              <w:t xml:space="preserve">, открыть </w:t>
            </w:r>
            <w:proofErr w:type="spellStart"/>
            <w:r w:rsidRPr="00CF0A73">
              <w:rPr>
                <w:rFonts w:ascii="Times New Roman" w:hAnsi="Times New Roman"/>
                <w:b/>
              </w:rPr>
              <w:t>обж</w:t>
            </w:r>
            <w:proofErr w:type="spellEnd"/>
            <w:r w:rsidRPr="00CF0A73">
              <w:rPr>
                <w:rFonts w:ascii="Times New Roman" w:hAnsi="Times New Roman"/>
              </w:rPr>
              <w:t xml:space="preserve">, в разделе 8 Основы Военной службы, урок 15 «Особенности военной службы», 11 класс, открыть </w:t>
            </w:r>
            <w:r w:rsidRPr="00CF0A73">
              <w:rPr>
                <w:rFonts w:ascii="Times New Roman" w:hAnsi="Times New Roman"/>
                <w:b/>
              </w:rPr>
              <w:t>«основная часть урока»</w:t>
            </w:r>
            <w:r w:rsidRPr="00CF0A73">
              <w:rPr>
                <w:rFonts w:ascii="Times New Roman" w:hAnsi="Times New Roman"/>
              </w:rPr>
              <w:t xml:space="preserve"> (видео) просмотреть, пройти тренировочные задания, результат сфотографировать, прислать на </w:t>
            </w:r>
            <w:proofErr w:type="spellStart"/>
            <w:r w:rsidRPr="00CF0A73">
              <w:rPr>
                <w:rFonts w:ascii="Times New Roman" w:hAnsi="Times New Roman"/>
              </w:rPr>
              <w:t>эл.почту</w:t>
            </w:r>
            <w:proofErr w:type="spellEnd"/>
          </w:p>
          <w:p w:rsidR="00912A69" w:rsidRPr="00DC5AC8" w:rsidRDefault="00912A69" w:rsidP="00912A6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Строевая подготовка.</w:t>
            </w:r>
            <w:r w:rsidRPr="00DC5AC8">
              <w:rPr>
                <w:rFonts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DC5AC8">
              <w:rPr>
                <w:rFonts w:cs="Times New Roman"/>
                <w:sz w:val="24"/>
                <w:szCs w:val="24"/>
                <w:lang w:eastAsia="en-US"/>
              </w:rPr>
              <w:t>Теоретическое занятие.</w:t>
            </w:r>
          </w:p>
          <w:p w:rsidR="00912A69" w:rsidRPr="00CF0A73" w:rsidRDefault="00912A69" w:rsidP="00912A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Изучить самостоятельно п.57-58 в учебнике ОБЖ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0A73" w:rsidRDefault="00CF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A73">
              <w:rPr>
                <w:rFonts w:ascii="Times New Roman" w:hAnsi="Times New Roman"/>
                <w:lang w:val="en-US"/>
              </w:rPr>
              <w:t>SOA09091962@yandex.ru</w:t>
            </w:r>
          </w:p>
        </w:tc>
      </w:tr>
      <w:tr w:rsidR="00B13762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762" w:rsidRDefault="00CF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0A73" w:rsidRDefault="00CF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сборы (юноши)</w:t>
            </w:r>
          </w:p>
          <w:p w:rsidR="00B13762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F0A73" w:rsidRDefault="00CF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762" w:rsidRDefault="00B13762" w:rsidP="00CF0A73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B13762">
              <w:rPr>
                <w:rFonts w:cs="Times New Roman"/>
                <w:sz w:val="24"/>
                <w:szCs w:val="24"/>
                <w:lang w:eastAsia="en-US"/>
              </w:rPr>
              <w:t>Практическое занятие. Выполнение безопасных силовых упражнений (ГТО)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по обучающему видео:</w:t>
            </w:r>
          </w:p>
          <w:p w:rsidR="00B13762" w:rsidRDefault="00B13762" w:rsidP="00CF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hyperlink r:id="rId28" w:history="1">
              <w:r w:rsidRPr="0023206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https://youtu.be/IOt1nreoajM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4DEA">
              <w:rPr>
                <w:rFonts w:ascii="Times New Roman" w:eastAsia="Times New Roman" w:hAnsi="Times New Roman" w:cs="Times New Roman"/>
                <w:sz w:val="24"/>
                <w:szCs w:val="24"/>
              </w:rPr>
              <w:t>( подводящие</w:t>
            </w:r>
            <w:proofErr w:type="gramEnd"/>
            <w:r w:rsidR="00624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Отжимание от пола)</w:t>
            </w:r>
          </w:p>
          <w:p w:rsidR="00B13762" w:rsidRDefault="00B13762" w:rsidP="00CF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hyperlink r:id="rId29" w:history="1">
              <w:r w:rsidRPr="0023206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https://youtu.be/6KnTI4SronI</w:t>
              </w:r>
            </w:hyperlink>
            <w:r w:rsidR="00624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4D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24DEA" w:rsidRPr="00624DEA">
              <w:rPr>
                <w:rFonts w:ascii="Times New Roman" w:eastAsia="Times New Roman" w:hAnsi="Times New Roman" w:cs="Times New Roman"/>
                <w:sz w:val="24"/>
                <w:szCs w:val="24"/>
              </w:rPr>
              <w:t>( подводящие</w:t>
            </w:r>
            <w:proofErr w:type="gramEnd"/>
            <w:r w:rsidR="00624DEA" w:rsidRPr="00624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4DEA" w:rsidRPr="00624DEA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24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прыжок с места)</w:t>
            </w:r>
          </w:p>
          <w:p w:rsidR="00B13762" w:rsidRDefault="00B13762" w:rsidP="00CF0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hyperlink r:id="rId30" w:history="1">
              <w:r w:rsidRPr="0023206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https://yandex.ru/efir?stream_id=49ad886cbaa096c2a7741092b6e71f92&amp;from_block=logo_partner_player</w:t>
              </w:r>
            </w:hyperlink>
            <w:r w:rsidR="00624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24DEA" w:rsidRPr="00624D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подводящие упр</w:t>
            </w:r>
            <w:r w:rsidR="00624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Подтягивание и </w:t>
            </w:r>
            <w:proofErr w:type="gramStart"/>
            <w:r w:rsidR="00624DEA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 )</w:t>
            </w:r>
            <w:proofErr w:type="gramEnd"/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762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14E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9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43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3514E">
        <w:tc>
          <w:tcPr>
            <w:tcW w:w="15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514E" w:rsidRDefault="00B13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28 апреля 2020</w:t>
            </w:r>
          </w:p>
        </w:tc>
      </w:tr>
      <w:tr w:rsidR="0093514E">
        <w:trPr>
          <w:trHeight w:val="298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5AC8" w:rsidRDefault="00DC5AC8" w:rsidP="00DC5AC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  <w:lang w:eastAsia="en-US"/>
              </w:rPr>
            </w:pPr>
            <w:r w:rsidRPr="00B13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«Учебные</w:t>
            </w:r>
            <w:r w:rsidRPr="00B13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сбор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ы» ю</w:t>
            </w:r>
            <w:r w:rsidRPr="00B13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ноши</w:t>
            </w:r>
            <w:r w:rsidRPr="00B13762">
              <w:rPr>
                <w:rFonts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DC5AC8" w:rsidRPr="00B13762" w:rsidRDefault="00DC5AC8" w:rsidP="00DC5AC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  <w:lang w:eastAsia="en-US"/>
              </w:rPr>
            </w:pPr>
            <w:r w:rsidRPr="00B13762">
              <w:rPr>
                <w:rFonts w:cs="Times New Roman"/>
                <w:i/>
                <w:sz w:val="24"/>
                <w:szCs w:val="24"/>
                <w:lang w:eastAsia="en-US"/>
              </w:rPr>
              <w:t>Физическая подготовка</w:t>
            </w:r>
          </w:p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762" w:rsidRDefault="00B13762" w:rsidP="00B13762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762">
              <w:rPr>
                <w:rFonts w:cs="Times New Roman"/>
                <w:sz w:val="24"/>
                <w:szCs w:val="24"/>
                <w:lang w:eastAsia="en-US"/>
              </w:rPr>
              <w:t>Практическое занятие. Разучивание и совершенствование физических упражнений, выполняемых на утренней физической зарядке</w:t>
            </w:r>
          </w:p>
          <w:p w:rsidR="00B13762" w:rsidRDefault="00CF0A73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B13762" w:rsidRPr="0023206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https://youtu.be/hbf1mtk9m1E</w:t>
              </w:r>
            </w:hyperlink>
          </w:p>
          <w:p w:rsidR="00B13762" w:rsidRDefault="00CF0A73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B13762" w:rsidRPr="0023206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https://youtu.be/uzUudnekoWI</w:t>
              </w:r>
            </w:hyperlink>
          </w:p>
          <w:p w:rsidR="00B13762" w:rsidRDefault="00B13762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762" w:rsidRDefault="00B13762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Девушки:</w:t>
            </w:r>
          </w:p>
          <w:p w:rsidR="00B13762" w:rsidRDefault="00B13762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14E" w:rsidRDefault="00B13762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Тема:техника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прыжка в длину с разбега</w:t>
            </w:r>
          </w:p>
          <w:p w:rsidR="0093514E" w:rsidRDefault="00B13762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https://ok.ru/video/267612850909</w:t>
              </w:r>
            </w:hyperlink>
          </w:p>
          <w:p w:rsidR="0093514E" w:rsidRDefault="00CF0A73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https://youtu.be/NRHfIOWtV8Y</w:t>
              </w:r>
            </w:hyperlink>
          </w:p>
          <w:p w:rsidR="0093514E" w:rsidRDefault="00B13762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задание:1.ОФП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выполнить практически</w:t>
            </w:r>
          </w:p>
          <w:p w:rsidR="0093514E" w:rsidRDefault="00B13762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(девушки) </w:t>
            </w: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https://yandex.ru/efir?stream_id=44006ac98eba199cbaca19b88bb01dc0&amp;from_block=logo_partner_player</w:t>
              </w:r>
            </w:hyperlink>
          </w:p>
          <w:p w:rsidR="0093514E" w:rsidRDefault="00B13762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</w:rPr>
              <w:t>(юноши)</w:t>
            </w:r>
          </w:p>
          <w:p w:rsidR="0093514E" w:rsidRDefault="00CF0A73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6">
              <w:r w:rsidR="00B13762">
                <w:rPr>
                  <w:color w:val="1155CC"/>
                  <w:sz w:val="24"/>
                  <w:szCs w:val="24"/>
                  <w:u w:val="single"/>
                </w:rPr>
                <w:t>https://yandex.ru/efir?stream_id=4a75e8599d8a7c628a2005f6198ce83a&amp;from_block=logo_partner_player</w:t>
              </w:r>
            </w:hyperlink>
          </w:p>
          <w:p w:rsidR="0093514E" w:rsidRDefault="0093514E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личное сообщение, </w:t>
            </w:r>
          </w:p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ШСК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Импульс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-2016»</w:t>
            </w:r>
          </w:p>
        </w:tc>
      </w:tr>
      <w:tr w:rsidR="0093514E">
        <w:trPr>
          <w:trHeight w:val="1099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война?  Отечественная война 1812 года.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  войны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романе. т.3. Мысли Л. Н. Толстого о войне 1812 года.  Изображение войны 1812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года.Бородинское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сражение. (Анализ 19-39 глав второй части третьего тома романа Л. Н. Толстого «Война и мир»).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 Урок № 44 Задания В1 и В2(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ВК) или составить викторину по тому №3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 и Наполеон в романе «Война и мир».</w:t>
            </w:r>
          </w:p>
          <w:p w:rsidR="0093514E" w:rsidRDefault="0093514E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</w:p>
          <w:p w:rsidR="0093514E" w:rsidRDefault="00935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 Урок № 45 Задания В1 и В2(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ВК) или таблица “Сравнительная характеристика Кутузова и Наполеона” (прислать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вордовским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в ВК)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Изучите самостоятельно тему «Военно-морской флот, его состав и предназначение. Вооружение и военная техника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ВМФ»п.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42, запишите тему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тетрадь, письменно в тетради ответьте на вопрос 1 в конце параграфа, выполненное задание сфотографируйте и пришлите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SOA09091962@yandex.ru</w:t>
            </w:r>
          </w:p>
        </w:tc>
      </w:tr>
      <w:tr w:rsidR="00DC5AC8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5AC8" w:rsidRDefault="00DC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5AC8" w:rsidRDefault="00DC5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сборы (юноши) ОБЖ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AC8" w:rsidRDefault="00912A69" w:rsidP="00912A69">
            <w:pPr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12A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Общевоинские уставы.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CF0A73">
              <w:rPr>
                <w:rFonts w:ascii="Times New Roman" w:hAnsi="Times New Roman"/>
              </w:rPr>
              <w:t xml:space="preserve">Открыть сайт, </w:t>
            </w:r>
            <w:hyperlink r:id="rId37" w:history="1">
              <w:r w:rsidRPr="00CF0A73">
                <w:rPr>
                  <w:rFonts w:ascii="Times New Roman" w:hAnsi="Times New Roman"/>
                  <w:color w:val="0563C1"/>
                  <w:u w:val="single"/>
                </w:rPr>
                <w:t>https://resh.edu.ru</w:t>
              </w:r>
            </w:hyperlink>
            <w:r w:rsidRPr="00CF0A73">
              <w:rPr>
                <w:rFonts w:ascii="Times New Roman" w:hAnsi="Times New Roman"/>
              </w:rPr>
              <w:t xml:space="preserve">, раздел </w:t>
            </w:r>
            <w:r w:rsidRPr="00CF0A73">
              <w:rPr>
                <w:rFonts w:ascii="Times New Roman" w:hAnsi="Times New Roman"/>
                <w:b/>
              </w:rPr>
              <w:t>предмет</w:t>
            </w:r>
            <w:r w:rsidRPr="00CF0A73">
              <w:rPr>
                <w:rFonts w:ascii="Times New Roman" w:hAnsi="Times New Roman"/>
              </w:rPr>
              <w:t xml:space="preserve">, открыть </w:t>
            </w:r>
            <w:proofErr w:type="spellStart"/>
            <w:r w:rsidRPr="00CF0A73">
              <w:rPr>
                <w:rFonts w:ascii="Times New Roman" w:hAnsi="Times New Roman"/>
                <w:b/>
              </w:rPr>
              <w:t>обж</w:t>
            </w:r>
            <w:proofErr w:type="spellEnd"/>
            <w:r w:rsidRPr="00CF0A73">
              <w:rPr>
                <w:rFonts w:ascii="Times New Roman" w:hAnsi="Times New Roman"/>
              </w:rPr>
              <w:t xml:space="preserve">, в разделе </w:t>
            </w:r>
            <w:r>
              <w:rPr>
                <w:rFonts w:ascii="Times New Roman" w:hAnsi="Times New Roman"/>
              </w:rPr>
              <w:t>8 Основы Военной службы, урок16,</w:t>
            </w:r>
            <w:r w:rsidRPr="00CF0A73">
              <w:rPr>
                <w:rFonts w:ascii="Times New Roman" w:hAnsi="Times New Roman"/>
              </w:rPr>
              <w:t xml:space="preserve"> 11 класс, открыть </w:t>
            </w:r>
            <w:r w:rsidRPr="00CF0A73">
              <w:rPr>
                <w:rFonts w:ascii="Times New Roman" w:hAnsi="Times New Roman"/>
                <w:b/>
              </w:rPr>
              <w:t>«основная часть урока»</w:t>
            </w:r>
            <w:r w:rsidRPr="00CF0A73">
              <w:rPr>
                <w:rFonts w:ascii="Times New Roman" w:hAnsi="Times New Roman"/>
              </w:rPr>
              <w:t xml:space="preserve"> (видео) просмотреть, пройти тренировочные задания, результат сфотографировать, прислать на </w:t>
            </w:r>
            <w:proofErr w:type="spellStart"/>
            <w:r w:rsidRPr="00CF0A73">
              <w:rPr>
                <w:rFonts w:ascii="Times New Roman" w:hAnsi="Times New Roman"/>
              </w:rPr>
              <w:t>эл.почту</w:t>
            </w:r>
            <w:proofErr w:type="spellEnd"/>
          </w:p>
          <w:p w:rsidR="00912A69" w:rsidRDefault="00912A69" w:rsidP="00912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Тема: Огневая подготовка. Самостоятельно прочитать п.63-64 Назначение и боевые свойства автомата Калашникова. Порядок неполной разборки и сборки автомата Калашникова.</w:t>
            </w:r>
            <w:r w:rsidR="00C41F99">
              <w:rPr>
                <w:rFonts w:ascii="Times New Roman" w:hAnsi="Times New Roman"/>
              </w:rPr>
              <w:t xml:space="preserve"> </w:t>
            </w:r>
            <w:bookmarkStart w:id="1" w:name="_GoBack"/>
            <w:bookmarkEnd w:id="1"/>
            <w:r w:rsidR="00C41F99">
              <w:rPr>
                <w:rFonts w:ascii="Times New Roman" w:hAnsi="Times New Roman"/>
              </w:rPr>
              <w:t>Ответить письменно на вопрос 1 в конце п.64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5AC8" w:rsidRDefault="00C41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SOA09091962@yandex.ru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.Урок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 Призма.                     Посмотреть. Выполнить тренировочные задания. Прислать скриншот.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93514E">
        <w:trPr>
          <w:trHeight w:val="360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§29, стр. 200-202. вопросы № 6-7 стр.202, № 1-2 стр.203 письменно.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93514E">
        <w:trPr>
          <w:trHeight w:val="121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 спецназа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Разборка-сборка АК 74/Принцип действия АК</w:t>
            </w:r>
          </w:p>
          <w:p w:rsidR="0093514E" w:rsidRDefault="00CF0A73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8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https://youtu.be/eswXqEyeuOM?list=TLPQMTUwNDIwMjBWt_l3Pl8hZA</w:t>
              </w:r>
            </w:hyperlink>
          </w:p>
          <w:p w:rsidR="0093514E" w:rsidRDefault="00CF0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https://youtu.be/kzPaKA3Hu_I</w:t>
              </w:r>
            </w:hyperlink>
            <w:r w:rsidR="00B13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быстрая разборка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14E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9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3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3514E">
        <w:tc>
          <w:tcPr>
            <w:tcW w:w="15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514E" w:rsidRDefault="00B13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29 апреля 2020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РЭШ урок 31-32 выполнить контрольную по вариантам</w:t>
            </w:r>
          </w:p>
        </w:tc>
        <w:tc>
          <w:tcPr>
            <w:tcW w:w="36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Сочинение-рецензия на одно из литературных произведений.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Сочинение-рецензию прислать личным сообщением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Вордовским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документом, фото проверять не буду.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упр.35 (1,2,4)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математике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уровень. Тест №19. Сборник для подготовки к ЕГЭ, базовый уровень. А.В. Семенов.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Профильный уровень Тест №18.Сборник для подготовки к ЕГЭ, профильный уровень. А.В.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Семенов.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93514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Короткое сообщение на тему «Мартин Лютер. Его роль в развитии немецкого языка»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«Тригонометрические формулы» Учебник: стр.166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Проверь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себя»                                                                                                         Отметка «3»  №1, №2                                                                                             Отметка «4»  №1, №2, №3                                                                                         Отметка «5»  №1, №2, №3, №4(1,2)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химии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Осуществить цепочку превращений: этанол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 xml:space="preserve">→  </w:t>
            </w:r>
            <w:proofErr w:type="spellStart"/>
            <w:r>
              <w:rPr>
                <w:rFonts w:ascii="Gungsuh" w:eastAsia="Gungsuh" w:hAnsi="Gungsuh" w:cs="Gungsuh"/>
                <w:sz w:val="24"/>
                <w:szCs w:val="24"/>
              </w:rPr>
              <w:t>этен</w:t>
            </w:r>
            <w:proofErr w:type="spellEnd"/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 xml:space="preserve"> → 1,2-дихлорэтан →</w:t>
            </w:r>
            <w:proofErr w:type="spellStart"/>
            <w:r>
              <w:rPr>
                <w:rFonts w:ascii="Gungsuh" w:eastAsia="Gungsuh" w:hAnsi="Gungsuh" w:cs="Gungsuh"/>
                <w:sz w:val="24"/>
                <w:szCs w:val="24"/>
              </w:rPr>
              <w:t>этин</w:t>
            </w:r>
            <w:proofErr w:type="spellEnd"/>
            <w:r>
              <w:rPr>
                <w:rFonts w:ascii="Gungsuh" w:eastAsia="Gungsuh" w:hAnsi="Gungsuh" w:cs="Gungsuh"/>
                <w:sz w:val="24"/>
                <w:szCs w:val="24"/>
              </w:rPr>
              <w:t xml:space="preserve"> → бензол → нитробензол → анилин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B13762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762" w:rsidRDefault="00EC7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2A69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13762" w:rsidRPr="00912A69" w:rsidRDefault="00912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2A69">
              <w:rPr>
                <w:rFonts w:ascii="Times New Roman" w:eastAsia="Gungsuh" w:hAnsi="Times New Roman" w:cs="Times New Roman"/>
                <w:i/>
                <w:sz w:val="24"/>
                <w:szCs w:val="24"/>
              </w:rPr>
              <w:t>« Учебные</w:t>
            </w:r>
            <w:proofErr w:type="gramEnd"/>
            <w:r w:rsidRPr="00912A69">
              <w:rPr>
                <w:rFonts w:ascii="Times New Roman" w:eastAsia="Gungsuh" w:hAnsi="Times New Roman" w:cs="Times New Roman"/>
                <w:i/>
                <w:sz w:val="24"/>
                <w:szCs w:val="24"/>
              </w:rPr>
              <w:t xml:space="preserve"> сборы» Юноши</w:t>
            </w:r>
            <w:r w:rsidRPr="00912A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12A69">
              <w:rPr>
                <w:rFonts w:ascii="Times New Roman" w:eastAsia="Gungsuh" w:hAnsi="Times New Roman" w:cs="Times New Roman"/>
                <w:i/>
                <w:sz w:val="24"/>
                <w:szCs w:val="24"/>
              </w:rPr>
              <w:t>Физическая подготовка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762" w:rsidRPr="00B13762" w:rsidRDefault="00B13762" w:rsidP="00B13762">
            <w:pPr>
              <w:jc w:val="both"/>
              <w:rPr>
                <w:rFonts w:ascii="Gungsuh" w:eastAsia="Gungsuh" w:hAnsi="Gungsuh" w:cs="Gungsuh"/>
                <w:i/>
                <w:sz w:val="24"/>
                <w:szCs w:val="24"/>
              </w:rPr>
            </w:pPr>
          </w:p>
          <w:p w:rsidR="00B13762" w:rsidRPr="00EC7468" w:rsidRDefault="00B13762" w:rsidP="00B13762">
            <w:pPr>
              <w:jc w:val="both"/>
              <w:rPr>
                <w:rFonts w:ascii="Times New Roman" w:eastAsia="Gungsuh" w:hAnsi="Times New Roman" w:cs="Times New Roman"/>
                <w:i/>
                <w:sz w:val="24"/>
                <w:szCs w:val="24"/>
              </w:rPr>
            </w:pPr>
            <w:r w:rsidRPr="00EC7468">
              <w:rPr>
                <w:rFonts w:ascii="Times New Roman" w:eastAsia="Gungsuh" w:hAnsi="Times New Roman" w:cs="Times New Roman"/>
                <w:i/>
                <w:sz w:val="24"/>
                <w:szCs w:val="24"/>
              </w:rPr>
              <w:t>Практическое занятие.</w:t>
            </w:r>
          </w:p>
          <w:p w:rsidR="00B13762" w:rsidRPr="00EC7468" w:rsidRDefault="00B13762" w:rsidP="00B13762">
            <w:pPr>
              <w:jc w:val="both"/>
              <w:rPr>
                <w:rFonts w:ascii="Times New Roman" w:eastAsia="Gungsuh" w:hAnsi="Times New Roman" w:cs="Times New Roman"/>
                <w:i/>
                <w:sz w:val="24"/>
                <w:szCs w:val="24"/>
              </w:rPr>
            </w:pPr>
            <w:r w:rsidRPr="00EC7468">
              <w:rPr>
                <w:rFonts w:ascii="Times New Roman" w:eastAsia="Gungsuh" w:hAnsi="Times New Roman" w:cs="Times New Roman"/>
                <w:i/>
                <w:sz w:val="24"/>
                <w:szCs w:val="24"/>
              </w:rPr>
              <w:t>Совершенствование выполнения безопасных силовых упражнений (ГТО)</w:t>
            </w:r>
          </w:p>
          <w:p w:rsidR="00B13762" w:rsidRPr="00EC7468" w:rsidRDefault="00CF0A73" w:rsidP="00B1376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Gungsuh" w:hAnsi="Times New Roman" w:cs="Times New Roman"/>
                <w:i/>
                <w:sz w:val="24"/>
                <w:szCs w:val="24"/>
              </w:rPr>
            </w:pPr>
            <w:hyperlink r:id="rId40" w:history="1">
              <w:r w:rsidR="00B13762" w:rsidRPr="00EC7468">
                <w:rPr>
                  <w:rStyle w:val="a8"/>
                  <w:rFonts w:ascii="Times New Roman" w:eastAsia="Gungsuh" w:hAnsi="Times New Roman" w:cs="Times New Roman"/>
                  <w:i/>
                  <w:sz w:val="24"/>
                  <w:szCs w:val="24"/>
                </w:rPr>
                <w:t>https://ok.ru/video/6803883365</w:t>
              </w:r>
            </w:hyperlink>
            <w:r w:rsidR="00624DEA" w:rsidRPr="00EC7468">
              <w:rPr>
                <w:rFonts w:ascii="Times New Roman" w:eastAsia="Gungsuh" w:hAnsi="Times New Roman" w:cs="Times New Roman"/>
                <w:i/>
                <w:sz w:val="24"/>
                <w:szCs w:val="24"/>
              </w:rPr>
              <w:t xml:space="preserve"> (челночный бег подводящие упражнения)</w:t>
            </w:r>
          </w:p>
          <w:p w:rsidR="00B13762" w:rsidRPr="00EC7468" w:rsidRDefault="00CF0A73" w:rsidP="00624DE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hyperlink r:id="rId41" w:history="1">
              <w:r w:rsidR="00624DEA" w:rsidRPr="00EC7468">
                <w:rPr>
                  <w:rStyle w:val="a8"/>
                  <w:rFonts w:ascii="Times New Roman" w:eastAsia="Gungsuh" w:hAnsi="Times New Roman" w:cs="Times New Roman"/>
                  <w:sz w:val="24"/>
                  <w:szCs w:val="24"/>
                </w:rPr>
                <w:t>https://youtu.be/tWOrHD_8-d0</w:t>
              </w:r>
            </w:hyperlink>
          </w:p>
          <w:p w:rsidR="00624DEA" w:rsidRPr="00B13762" w:rsidRDefault="00624DEA" w:rsidP="00624DEA">
            <w:pPr>
              <w:pStyle w:val="a9"/>
              <w:jc w:val="both"/>
              <w:rPr>
                <w:rFonts w:ascii="Gungsuh" w:eastAsia="Gungsuh" w:hAnsi="Gungsuh" w:cs="Gungsuh"/>
                <w:sz w:val="24"/>
                <w:szCs w:val="24"/>
              </w:rPr>
            </w:pPr>
            <w:r w:rsidRPr="00EC7468">
              <w:rPr>
                <w:rFonts w:ascii="Times New Roman" w:eastAsia="Gungsuh" w:hAnsi="Times New Roman" w:cs="Times New Roman"/>
                <w:sz w:val="24"/>
                <w:szCs w:val="24"/>
              </w:rPr>
              <w:t>( пресс)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762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468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7468" w:rsidRDefault="00C41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7468" w:rsidRDefault="00EC7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сборы (юноши) ОБЖ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7468" w:rsidRPr="00EC7468" w:rsidRDefault="00EC7468" w:rsidP="00EC746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Тема: </w:t>
            </w:r>
            <w:r w:rsidRPr="00EC746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Тактическая подготовка</w:t>
            </w:r>
          </w:p>
          <w:p w:rsidR="00EC7468" w:rsidRDefault="00EC7468" w:rsidP="00EC74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Теоретическое занятие. Движения солдата в бою. Передвижения на поле боя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Прочитать п. 60-61, ответить письменно на вопросы 1-2 в конце п.61. ответы 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эл.адрес</w:t>
            </w:r>
            <w:proofErr w:type="spellEnd"/>
          </w:p>
          <w:p w:rsidR="00EC7468" w:rsidRPr="00EC7468" w:rsidRDefault="00EC7468" w:rsidP="00EC746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C746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EC746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Радиационная, химическая и биологическая защита</w:t>
            </w:r>
          </w:p>
          <w:p w:rsidR="00EC7468" w:rsidRPr="00EC7468" w:rsidRDefault="00EC7468" w:rsidP="00EC746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Теоретическое занятие.</w:t>
            </w:r>
          </w:p>
          <w:p w:rsidR="00EC7468" w:rsidRPr="00B13762" w:rsidRDefault="00EC7468" w:rsidP="00EC7468">
            <w:pPr>
              <w:jc w:val="both"/>
              <w:rPr>
                <w:rFonts w:ascii="Gungsuh" w:eastAsia="Gungsuh" w:hAnsi="Gungsuh" w:cs="Gungsuh"/>
                <w:i/>
                <w:sz w:val="24"/>
                <w:szCs w:val="24"/>
              </w:rPr>
            </w:pPr>
            <w:r w:rsidRPr="00EC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индивидуальной защиты и пользование ими. Способы действий личного состава в условиях радиационного, химического и биологического заражения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Повторить в учебнике п.34. Средства индивидуальной защиты. Письменно ответить на вопрос 1в конце параграфа.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7468" w:rsidRDefault="00EC7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SOA09091962@yandex.ru</w:t>
            </w:r>
          </w:p>
        </w:tc>
      </w:tr>
    </w:tbl>
    <w:p w:rsidR="0093514E" w:rsidRDefault="009351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2494"/>
        <w:gridCol w:w="8432"/>
        <w:gridCol w:w="3662"/>
      </w:tblGrid>
      <w:tr w:rsidR="0093514E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494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33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3514E">
        <w:tc>
          <w:tcPr>
            <w:tcW w:w="153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514E" w:rsidRDefault="00B137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30 апреля 2020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Дубина народной войны. (Анализ третьей части четвёртого тома романа Л. Н. Толстого «Война и мир»). Отступление французской армии. (Анализ второй части четвёртого тома). «Мысль народная» в романе «Война и мир».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  искания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Андрея Болконского и Пьера Безухова.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 Урок № 41,46 Задания В1 и В2(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ВК) или Стр.177-183. Вопросы по анализу романа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вордовским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документом краткие ответы на вопросы личным сообщением в ВК)</w:t>
            </w:r>
          </w:p>
        </w:tc>
      </w:tr>
      <w:tr w:rsidR="0093514E">
        <w:trPr>
          <w:trHeight w:val="100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РЭШ: Урок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41.Уравнение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= а                                                                                            Учебник §33 стр.168-171. Записать в тетрадь формулы.  Стр.171 № 568, № 571(а)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развить выносливость</w:t>
            </w:r>
          </w:p>
          <w:p w:rsidR="0093514E" w:rsidRDefault="00CF0A73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hyperlink r:id="rId42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https://youtu.be/0LUfcUDk5fM</w:t>
              </w:r>
            </w:hyperlink>
          </w:p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ОФП   выполнить практически</w:t>
            </w:r>
          </w:p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(девушки)</w:t>
            </w:r>
          </w:p>
          <w:p w:rsidR="0093514E" w:rsidRDefault="00CF0A73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3">
              <w:r w:rsidR="00B137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https://yandex.ru/efir?stream_id=406ee973218ed0cc856f2a7fa652f90b&amp;from_block=logo_partner_player</w:t>
              </w:r>
            </w:hyperlink>
          </w:p>
          <w:p w:rsidR="0093514E" w:rsidRDefault="00B13762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</w:rPr>
              <w:t>(юноши)</w:t>
            </w:r>
          </w:p>
          <w:p w:rsidR="0093514E" w:rsidRDefault="00CF0A73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4">
              <w:r w:rsidR="00B13762">
                <w:rPr>
                  <w:color w:val="1155CC"/>
                  <w:sz w:val="24"/>
                  <w:szCs w:val="24"/>
                  <w:u w:val="single"/>
                </w:rPr>
                <w:t>https://yandex.ru/efir?stream_id=4a75e8599d8a7c628a2005f6198ce83a&amp;from_block=logo_partner_player</w:t>
              </w:r>
            </w:hyperlink>
          </w:p>
          <w:p w:rsidR="0093514E" w:rsidRDefault="00B13762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2.Составить план-конспект тренировки на развитие выносливости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видео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презентация, доклад)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ШСК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Импульс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-2016»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 упр.36 (2,3,4)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3514E">
        <w:trPr>
          <w:trHeight w:val="960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РЭШ: Урок 15. Пирамида. Посмотреть. Выполнить тренировочные задания. Прислать скриншот.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личное сообщение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8b. Упр.6-7 стр.143 (всё по заданию в учебнике).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модуль 8b.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alena.usacheva.81@mail.ru</w:t>
            </w:r>
          </w:p>
        </w:tc>
      </w:tr>
      <w:tr w:rsidR="0093514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обществознанию</w:t>
            </w:r>
          </w:p>
        </w:tc>
        <w:tc>
          <w:tcPr>
            <w:tcW w:w="8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“Решу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выполнить любой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вариант,результат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прислать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514E" w:rsidRDefault="00B13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</w:tbl>
    <w:p w:rsidR="0093514E" w:rsidRDefault="0093514E">
      <w:pPr>
        <w:jc w:val="center"/>
      </w:pPr>
    </w:p>
    <w:sectPr w:rsidR="0093514E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D27DD"/>
    <w:multiLevelType w:val="hybridMultilevel"/>
    <w:tmpl w:val="BBEC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4E"/>
    <w:rsid w:val="00624DEA"/>
    <w:rsid w:val="00912A69"/>
    <w:rsid w:val="0093514E"/>
    <w:rsid w:val="00B13762"/>
    <w:rsid w:val="00BD6827"/>
    <w:rsid w:val="00C41F99"/>
    <w:rsid w:val="00CF0A73"/>
    <w:rsid w:val="00DC5AC8"/>
    <w:rsid w:val="00EA0948"/>
    <w:rsid w:val="00E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BCE0E-ED13-4115-9A77-848CDA6A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1376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13762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24D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vsFFRay-R1k" TargetMode="External"/><Relationship Id="rId18" Type="http://schemas.openxmlformats.org/officeDocument/2006/relationships/hyperlink" Target="https://www.youtube.com/watch?v=hNPWErEgOdc" TargetMode="External"/><Relationship Id="rId26" Type="http://schemas.openxmlformats.org/officeDocument/2006/relationships/hyperlink" Target="https://youtu.be/q1eQjhGzAog" TargetMode="External"/><Relationship Id="rId39" Type="http://schemas.openxmlformats.org/officeDocument/2006/relationships/hyperlink" Target="https://youtu.be/kzPaKA3Hu_I" TargetMode="External"/><Relationship Id="rId21" Type="http://schemas.openxmlformats.org/officeDocument/2006/relationships/hyperlink" Target="https://youtu.be/ylFwBTp-us4" TargetMode="External"/><Relationship Id="rId34" Type="http://schemas.openxmlformats.org/officeDocument/2006/relationships/hyperlink" Target="https://youtu.be/NRHfIOWtV8Y" TargetMode="External"/><Relationship Id="rId42" Type="http://schemas.openxmlformats.org/officeDocument/2006/relationships/hyperlink" Target="https://youtu.be/0LUfcUDk5fM" TargetMode="External"/><Relationship Id="rId7" Type="http://schemas.openxmlformats.org/officeDocument/2006/relationships/hyperlink" Target="https://vk.com/id1141674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orientator.ru/publications/articles/temperament-i-budushchaya-professiya.html" TargetMode="External"/><Relationship Id="rId29" Type="http://schemas.openxmlformats.org/officeDocument/2006/relationships/hyperlink" Target="https://youtu.be/6KnTI4Sro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24/start/116842/" TargetMode="External"/><Relationship Id="rId11" Type="http://schemas.openxmlformats.org/officeDocument/2006/relationships/hyperlink" Target="https://youtu.be/d_7Hlj0WWGg?list=TLPQMTUwNDIwMjBWt_l3Pl8hZA" TargetMode="External"/><Relationship Id="rId24" Type="http://schemas.openxmlformats.org/officeDocument/2006/relationships/hyperlink" Target="https://youtu.be/EvGsigwsbss" TargetMode="External"/><Relationship Id="rId32" Type="http://schemas.openxmlformats.org/officeDocument/2006/relationships/hyperlink" Target="https://youtu.be/uzUudnekoWI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ok.ru/video/680388336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resh.edu.ru/subject/lesson/5424/start/116842/" TargetMode="External"/><Relationship Id="rId15" Type="http://schemas.openxmlformats.org/officeDocument/2006/relationships/hyperlink" Target="https://yandex.ru/efir?stream_id=44d7d41d04013222acf9a2bedd6f236e&amp;from_block=logo_partner_player" TargetMode="External"/><Relationship Id="rId23" Type="http://schemas.openxmlformats.org/officeDocument/2006/relationships/hyperlink" Target="https://youtu.be/8jqylv9SzMs" TargetMode="External"/><Relationship Id="rId28" Type="http://schemas.openxmlformats.org/officeDocument/2006/relationships/hyperlink" Target="https://youtu.be/IOt1nreoajM" TargetMode="External"/><Relationship Id="rId36" Type="http://schemas.openxmlformats.org/officeDocument/2006/relationships/hyperlink" Target="https://yandex.ru/efir?stream_id=4a75e8599d8a7c628a2005f6198ce83a&amp;from_block=logo_partner_player" TargetMode="External"/><Relationship Id="rId10" Type="http://schemas.openxmlformats.org/officeDocument/2006/relationships/hyperlink" Target="https://youtu.be/cBVdCC4bV40" TargetMode="External"/><Relationship Id="rId19" Type="http://schemas.openxmlformats.org/officeDocument/2006/relationships/hyperlink" Target="https://www.youtube.com/watch?v=hNPWErEgOdc" TargetMode="External"/><Relationship Id="rId31" Type="http://schemas.openxmlformats.org/officeDocument/2006/relationships/hyperlink" Target="https://youtu.be/hbf1mtk9m1E" TargetMode="External"/><Relationship Id="rId44" Type="http://schemas.openxmlformats.org/officeDocument/2006/relationships/hyperlink" Target="https://yandex.ru/efir?stream_id=4a75e8599d8a7c628a2005f6198ce83a&amp;from_block=logo_partner_p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Rx0-1JMu8U" TargetMode="External"/><Relationship Id="rId14" Type="http://schemas.openxmlformats.org/officeDocument/2006/relationships/hyperlink" Target="https://youtu.be/an-Dvpew_XE" TargetMode="External"/><Relationship Id="rId22" Type="http://schemas.openxmlformats.org/officeDocument/2006/relationships/hyperlink" Target="https://proforientator.ru/publications/articles/temperament-i-budushchaya-professiya.html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yandex.ru/efir?stream_id=49ad886cbaa096c2a7741092b6e71f92&amp;from_block=logo_partner_player" TargetMode="External"/><Relationship Id="rId35" Type="http://schemas.openxmlformats.org/officeDocument/2006/relationships/hyperlink" Target="https://yandex.ru/efir?stream_id=44006ac98eba199cbaca19b88bb01dc0&amp;from_block=logo_partner_player" TargetMode="External"/><Relationship Id="rId43" Type="http://schemas.openxmlformats.org/officeDocument/2006/relationships/hyperlink" Target="https://yandex.ru/efir?stream_id=406ee973218ed0cc856f2a7fa652f90b&amp;from_block=logo_partner_player" TargetMode="External"/><Relationship Id="rId8" Type="http://schemas.openxmlformats.org/officeDocument/2006/relationships/hyperlink" Target="https://youtu.be/SISSEjXe6k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bZnyUu2KbQQ" TargetMode="External"/><Relationship Id="rId17" Type="http://schemas.openxmlformats.org/officeDocument/2006/relationships/hyperlink" Target="https://vk.com/id114167407" TargetMode="External"/><Relationship Id="rId25" Type="http://schemas.openxmlformats.org/officeDocument/2006/relationships/hyperlink" Target="https://yandex.ru/efir?stream_id=4a75e8599d8a7c628a2005f6198ce83a&amp;from_block=logo_partner_player" TargetMode="External"/><Relationship Id="rId33" Type="http://schemas.openxmlformats.org/officeDocument/2006/relationships/hyperlink" Target="https://ok.ru/video/267612850909" TargetMode="External"/><Relationship Id="rId38" Type="http://schemas.openxmlformats.org/officeDocument/2006/relationships/hyperlink" Target="https://youtu.be/eswXqEyeuOM?list=TLPQMTUwNDIwMjBWt_l3Pl8hZA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youtu.be/w4QZqeX4b_c" TargetMode="External"/><Relationship Id="rId41" Type="http://schemas.openxmlformats.org/officeDocument/2006/relationships/hyperlink" Target="https://youtu.be/tWOrHD_8-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2020-04-28T10:39:00Z</dcterms:created>
  <dcterms:modified xsi:type="dcterms:W3CDTF">2020-04-28T10:39:00Z</dcterms:modified>
</cp:coreProperties>
</file>